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3C9E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 求 意 见 卡</w:t>
      </w:r>
    </w:p>
    <w:tbl>
      <w:tblPr>
        <w:tblStyle w:val="3"/>
        <w:tblW w:w="8612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35"/>
        <w:gridCol w:w="1435"/>
        <w:gridCol w:w="1435"/>
        <w:gridCol w:w="1436"/>
        <w:gridCol w:w="1436"/>
      </w:tblGrid>
      <w:tr w14:paraId="7D0B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</w:trPr>
        <w:tc>
          <w:tcPr>
            <w:tcW w:w="1587" w:type="dxa"/>
            <w:vAlign w:val="center"/>
          </w:tcPr>
          <w:p w14:paraId="64A4EE4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文件</w:t>
            </w:r>
          </w:p>
          <w:p w14:paraId="4C762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587" w:type="dxa"/>
            <w:gridSpan w:val="5"/>
            <w:vAlign w:val="center"/>
          </w:tcPr>
          <w:p w14:paraId="5BAC4FE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《沁水县国家水土保持示范县创建工作方案》</w:t>
            </w:r>
          </w:p>
          <w:p w14:paraId="3F33B3A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（征求意见稿）</w:t>
            </w:r>
          </w:p>
        </w:tc>
      </w:tr>
      <w:tr w14:paraId="62503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</w:trPr>
        <w:tc>
          <w:tcPr>
            <w:tcW w:w="1587" w:type="dxa"/>
            <w:vAlign w:val="center"/>
          </w:tcPr>
          <w:p w14:paraId="5CA1673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工作</w:t>
            </w:r>
          </w:p>
          <w:p w14:paraId="18C862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587" w:type="dxa"/>
            <w:vAlign w:val="center"/>
          </w:tcPr>
          <w:p w14:paraId="1BBFE57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 w14:paraId="7687EC0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87" w:type="dxa"/>
            <w:vAlign w:val="center"/>
          </w:tcPr>
          <w:p w14:paraId="34AAF1B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 w14:paraId="75E98A3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467C102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587" w:type="dxa"/>
            <w:vAlign w:val="center"/>
          </w:tcPr>
          <w:p w14:paraId="0E700F1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F2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87" w:type="dxa"/>
            <w:gridSpan w:val="6"/>
          </w:tcPr>
          <w:p w14:paraId="7382BBE2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意见及建议：</w:t>
            </w:r>
          </w:p>
          <w:p w14:paraId="71C0A80E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3BF4512A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7B90E852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26559D4A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0E002507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6F8E8CAA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38E2D786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3244E4B9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58B4AFB2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60B2D73F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188BE1C4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5416E31E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26B2AA8D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52575FDB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7C4E6B54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            </w:t>
            </w:r>
          </w:p>
        </w:tc>
      </w:tr>
    </w:tbl>
    <w:p w14:paraId="13527EFB">
      <w:pPr>
        <w:jc w:val="both"/>
        <w:rPr>
          <w:rFonts w:hint="eastAsia" w:ascii="方正小标宋简体" w:hAnsi="方正小标宋简体" w:eastAsia="方正小标宋简体" w:cs="方正小标宋简体"/>
          <w:sz w:val="4"/>
          <w:szCs w:val="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961BF1D-29E1-48AD-A7FF-B10788F283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66E8BF-1FD7-4BA2-A782-D0A535631A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5013E"/>
    <w:rsid w:val="4D97427D"/>
    <w:rsid w:val="6852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5</TotalTime>
  <ScaleCrop>false</ScaleCrop>
  <LinksUpToDate>false</LinksUpToDate>
  <CharactersWithSpaces>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2026-06-16T01:23:00Z</dcterms:created>
  <dc:creator>Administrator</dc:creator>
  <cp:lastModifiedBy>潘</cp:lastModifiedBy>
  <dcterms:modified xsi:type="dcterms:W3CDTF">2026-06-29T08:11:56Z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eyJoZGlkIjoiZjVhNGI1YWNhNThlMzA5M2FmZWVmYzc2YTRiNWIzZWIiLCJ1c2VySWQiOiIzNjYwODIwNjkifQ==</vt:lpwstr>
  </property>
  <property fmtid="{D5CDD505-2E9C-101B-9397-08002B2CF9AE}" pid="4" name="ICV">
    <vt:lpwstr>AAC7C93684B340569B4CF1793A3F7A79_12</vt:lpwstr>
  </property>
</Properties>
</file>